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96" w:rsidRDefault="00F12796" w:rsidP="0010543B">
      <w:pPr>
        <w:rPr>
          <w:rFonts w:ascii="Times New Roman" w:hAnsi="Times New Roman" w:cs="Times New Roman"/>
          <w:sz w:val="28"/>
          <w:szCs w:val="28"/>
        </w:rPr>
      </w:pPr>
    </w:p>
    <w:p w:rsidR="00F12796" w:rsidRPr="000A1D74" w:rsidRDefault="00F12796" w:rsidP="00F1279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</w:t>
      </w:r>
      <w:r w:rsidRPr="000A1D7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зовательное учреждение детский сад №16</w:t>
      </w:r>
    </w:p>
    <w:p w:rsidR="00F12796" w:rsidRDefault="00F12796" w:rsidP="00F127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2796" w:rsidRDefault="00F12796" w:rsidP="00F127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2796" w:rsidRDefault="00F12796" w:rsidP="00F127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2796" w:rsidRDefault="00F12796" w:rsidP="00F127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2796" w:rsidRDefault="00F12796" w:rsidP="00F127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2796" w:rsidRDefault="00F12796" w:rsidP="00F127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2796" w:rsidRDefault="00F12796" w:rsidP="00F127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2796" w:rsidRDefault="00F12796" w:rsidP="00F127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2796" w:rsidRDefault="00F12796" w:rsidP="00F1279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56"/>
          <w:szCs w:val="56"/>
        </w:rPr>
      </w:pPr>
    </w:p>
    <w:p w:rsidR="00F12796" w:rsidRDefault="00F12796" w:rsidP="00F1279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56"/>
          <w:szCs w:val="56"/>
        </w:rPr>
      </w:pPr>
    </w:p>
    <w:p w:rsidR="00F12796" w:rsidRPr="002A4CD9" w:rsidRDefault="00F12796" w:rsidP="00F1279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56"/>
          <w:szCs w:val="56"/>
        </w:rPr>
      </w:pPr>
      <w:r w:rsidRPr="002A4CD9">
        <w:rPr>
          <w:color w:val="111111"/>
          <w:sz w:val="56"/>
          <w:szCs w:val="56"/>
        </w:rPr>
        <w:t>Самоанализ создания развивающей предметно-</w:t>
      </w:r>
      <w:r>
        <w:rPr>
          <w:color w:val="111111"/>
          <w:sz w:val="56"/>
          <w:szCs w:val="56"/>
        </w:rPr>
        <w:t>пространственной среды в подготовительн</w:t>
      </w:r>
      <w:r w:rsidR="005C124F">
        <w:rPr>
          <w:color w:val="111111"/>
          <w:sz w:val="56"/>
          <w:szCs w:val="56"/>
        </w:rPr>
        <w:t>ой к школе группе</w:t>
      </w:r>
      <w:r w:rsidRPr="002A4CD9">
        <w:rPr>
          <w:color w:val="111111"/>
          <w:sz w:val="56"/>
          <w:szCs w:val="56"/>
        </w:rPr>
        <w:t>.</w:t>
      </w:r>
    </w:p>
    <w:p w:rsidR="00F12796" w:rsidRPr="002A4CD9" w:rsidRDefault="00F12796" w:rsidP="00F1279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56"/>
          <w:szCs w:val="56"/>
        </w:rPr>
      </w:pPr>
    </w:p>
    <w:p w:rsidR="00F12796" w:rsidRPr="00CA3861" w:rsidRDefault="00F12796" w:rsidP="00F127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2796" w:rsidRPr="00CA3861" w:rsidRDefault="00F12796" w:rsidP="00F127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2796" w:rsidRPr="00CA3861" w:rsidRDefault="00F12796" w:rsidP="00F127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2796" w:rsidRPr="00CA3861" w:rsidRDefault="00F12796" w:rsidP="00F127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2796" w:rsidRPr="00CA3861" w:rsidRDefault="00F12796" w:rsidP="00F127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2796" w:rsidRPr="00CA3861" w:rsidRDefault="00F12796" w:rsidP="00F127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2796" w:rsidRPr="00CA3861" w:rsidRDefault="00F12796" w:rsidP="00F127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2796" w:rsidRPr="00CA3861" w:rsidRDefault="00F12796" w:rsidP="00F127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2796" w:rsidRPr="00CA3861" w:rsidRDefault="00F12796" w:rsidP="00F127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C124F" w:rsidRDefault="005C124F" w:rsidP="00F12796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5C124F" w:rsidRDefault="005C124F" w:rsidP="00F12796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5C124F" w:rsidRDefault="005C124F" w:rsidP="00F12796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5C124F" w:rsidRDefault="005C124F" w:rsidP="00F12796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5C124F" w:rsidRDefault="005C124F" w:rsidP="00F12796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5C124F" w:rsidRDefault="005C124F" w:rsidP="00F12796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F12796" w:rsidRDefault="00F12796" w:rsidP="00F12796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Подготовила воспитатель:</w:t>
      </w:r>
    </w:p>
    <w:p w:rsidR="00F12796" w:rsidRPr="00CA3861" w:rsidRDefault="00F12796" w:rsidP="00F12796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Землякова Инна Андреевна</w:t>
      </w:r>
    </w:p>
    <w:p w:rsidR="00F12796" w:rsidRPr="00CA3861" w:rsidRDefault="00F12796" w:rsidP="00F12796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F12796" w:rsidRPr="00CA3861" w:rsidRDefault="00F12796" w:rsidP="00F127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2796" w:rsidRPr="00CA3861" w:rsidRDefault="00F12796" w:rsidP="00F127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2796" w:rsidRPr="00CA3861" w:rsidRDefault="00F12796" w:rsidP="00F127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2796" w:rsidRDefault="005C124F" w:rsidP="00F12796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</w:t>
      </w:r>
      <w:proofErr w:type="gramStart"/>
      <w:r>
        <w:rPr>
          <w:color w:val="111111"/>
          <w:sz w:val="28"/>
          <w:szCs w:val="28"/>
        </w:rPr>
        <w:t>.Н</w:t>
      </w:r>
      <w:proofErr w:type="gramEnd"/>
      <w:r>
        <w:rPr>
          <w:color w:val="111111"/>
          <w:sz w:val="28"/>
          <w:szCs w:val="28"/>
        </w:rPr>
        <w:t>овочеркасск</w:t>
      </w:r>
      <w:proofErr w:type="spellEnd"/>
      <w:r>
        <w:rPr>
          <w:color w:val="111111"/>
          <w:sz w:val="28"/>
          <w:szCs w:val="28"/>
        </w:rPr>
        <w:t xml:space="preserve">  2022</w:t>
      </w:r>
      <w:r w:rsidR="00F12796">
        <w:rPr>
          <w:color w:val="111111"/>
          <w:sz w:val="28"/>
          <w:szCs w:val="28"/>
        </w:rPr>
        <w:t>г.</w:t>
      </w:r>
    </w:p>
    <w:p w:rsidR="0010543B" w:rsidRPr="00F12796" w:rsidRDefault="0010543B" w:rsidP="00F127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0543B">
        <w:rPr>
          <w:sz w:val="28"/>
          <w:szCs w:val="28"/>
        </w:rPr>
        <w:lastRenderedPageBreak/>
        <w:t>В соответствии с ФГОС ДО и общеобразовательной программой ДОО развивающая предметно-пространственная среда в группе создается для развития индивидуальности каждого ребенка с учетом его возможностей, уровня активности и интересов.</w:t>
      </w:r>
    </w:p>
    <w:p w:rsidR="0010543B" w:rsidRPr="0010543B" w:rsidRDefault="0010543B" w:rsidP="00F12796">
      <w:pPr>
        <w:rPr>
          <w:rFonts w:ascii="Times New Roman" w:hAnsi="Times New Roman" w:cs="Times New Roman"/>
          <w:sz w:val="28"/>
          <w:szCs w:val="28"/>
        </w:rPr>
      </w:pPr>
      <w:r w:rsidRPr="0010543B">
        <w:rPr>
          <w:rFonts w:ascii="Times New Roman" w:hAnsi="Times New Roman" w:cs="Times New Roman"/>
          <w:sz w:val="28"/>
          <w:szCs w:val="28"/>
        </w:rPr>
        <w:t>Для выполнения этой задачи в нашей группе развивающая пр</w:t>
      </w:r>
      <w:r>
        <w:rPr>
          <w:rFonts w:ascii="Times New Roman" w:hAnsi="Times New Roman" w:cs="Times New Roman"/>
          <w:sz w:val="28"/>
          <w:szCs w:val="28"/>
        </w:rPr>
        <w:t xml:space="preserve">едметно-пространственная среда:                                                                                                                   - содержательно насыщенная;                                                                                                   - трансформируемая;                                                                                                                    </w:t>
      </w:r>
      <w:r w:rsidRPr="0010543B">
        <w:rPr>
          <w:rFonts w:ascii="Times New Roman" w:hAnsi="Times New Roman" w:cs="Times New Roman"/>
          <w:sz w:val="28"/>
          <w:szCs w:val="28"/>
        </w:rPr>
        <w:t>- полифункциональ</w:t>
      </w:r>
      <w:r>
        <w:rPr>
          <w:rFonts w:ascii="Times New Roman" w:hAnsi="Times New Roman" w:cs="Times New Roman"/>
          <w:sz w:val="28"/>
          <w:szCs w:val="28"/>
        </w:rPr>
        <w:t xml:space="preserve">ная;                                                                                                                     - вариативная;                                                                                                                                          - доступная;                                                                                                                                  </w:t>
      </w:r>
      <w:r w:rsidRPr="0010543B">
        <w:rPr>
          <w:rFonts w:ascii="Times New Roman" w:hAnsi="Times New Roman" w:cs="Times New Roman"/>
          <w:sz w:val="28"/>
          <w:szCs w:val="28"/>
        </w:rPr>
        <w:t>- безопасная.</w:t>
      </w:r>
    </w:p>
    <w:p w:rsidR="0010543B" w:rsidRPr="0010543B" w:rsidRDefault="0010543B" w:rsidP="00105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Насыщенность</w:t>
      </w:r>
      <w:r w:rsidR="005C124F">
        <w:rPr>
          <w:rFonts w:ascii="Times New Roman" w:hAnsi="Times New Roman" w:cs="Times New Roman"/>
          <w:sz w:val="28"/>
          <w:szCs w:val="28"/>
        </w:rPr>
        <w:t xml:space="preserve"> развивающей предметно-</w:t>
      </w:r>
      <w:r w:rsidRPr="0010543B">
        <w:rPr>
          <w:rFonts w:ascii="Times New Roman" w:hAnsi="Times New Roman" w:cs="Times New Roman"/>
          <w:sz w:val="28"/>
          <w:szCs w:val="28"/>
        </w:rPr>
        <w:t>пространственной среды соответствует возрастным возможностя</w:t>
      </w:r>
      <w:r w:rsidR="005C124F">
        <w:rPr>
          <w:rFonts w:ascii="Times New Roman" w:hAnsi="Times New Roman" w:cs="Times New Roman"/>
          <w:sz w:val="28"/>
          <w:szCs w:val="28"/>
        </w:rPr>
        <w:t>м детей и содержанию п</w:t>
      </w:r>
      <w:r>
        <w:rPr>
          <w:rFonts w:ascii="Times New Roman" w:hAnsi="Times New Roman" w:cs="Times New Roman"/>
          <w:sz w:val="28"/>
          <w:szCs w:val="28"/>
        </w:rPr>
        <w:t xml:space="preserve">рограммы.                  </w:t>
      </w:r>
      <w:proofErr w:type="gramStart"/>
      <w:r w:rsidRPr="0010543B">
        <w:rPr>
          <w:rFonts w:ascii="Times New Roman" w:hAnsi="Times New Roman" w:cs="Times New Roman"/>
          <w:sz w:val="28"/>
          <w:szCs w:val="28"/>
        </w:rPr>
        <w:t>Образовательное пространство оснащено средствами обучения, соответствующим</w:t>
      </w:r>
      <w:r w:rsidR="005C124F">
        <w:rPr>
          <w:rFonts w:ascii="Times New Roman" w:hAnsi="Times New Roman" w:cs="Times New Roman"/>
          <w:sz w:val="28"/>
          <w:szCs w:val="28"/>
        </w:rPr>
        <w:t xml:space="preserve"> материалом, игровым</w:t>
      </w:r>
      <w:r w:rsidRPr="0010543B">
        <w:rPr>
          <w:rFonts w:ascii="Times New Roman" w:hAnsi="Times New Roman" w:cs="Times New Roman"/>
          <w:sz w:val="28"/>
          <w:szCs w:val="28"/>
        </w:rPr>
        <w:t>, оздоровительным оборудован</w:t>
      </w:r>
      <w:r>
        <w:rPr>
          <w:rFonts w:ascii="Times New Roman" w:hAnsi="Times New Roman" w:cs="Times New Roman"/>
          <w:sz w:val="28"/>
          <w:szCs w:val="28"/>
        </w:rPr>
        <w:t xml:space="preserve">ием, инвентарём и обеспечивает: </w:t>
      </w:r>
      <w:r w:rsidRPr="0010543B">
        <w:rPr>
          <w:rFonts w:ascii="Times New Roman" w:hAnsi="Times New Roman" w:cs="Times New Roman"/>
          <w:sz w:val="28"/>
          <w:szCs w:val="28"/>
        </w:rPr>
        <w:t>игровую, познавательную, исследовательскую и творческую активность воспитанников, экспериментирование с доступным детям материалом; двигательную активность детей, в том числе крупную и мелкую моторику, участие в п</w:t>
      </w:r>
      <w:r>
        <w:rPr>
          <w:rFonts w:ascii="Times New Roman" w:hAnsi="Times New Roman" w:cs="Times New Roman"/>
          <w:sz w:val="28"/>
          <w:szCs w:val="28"/>
        </w:rPr>
        <w:t xml:space="preserve">одвижных играх и соревнованиях; </w:t>
      </w:r>
      <w:r w:rsidRPr="0010543B">
        <w:rPr>
          <w:rFonts w:ascii="Times New Roman" w:hAnsi="Times New Roman" w:cs="Times New Roman"/>
          <w:sz w:val="28"/>
          <w:szCs w:val="28"/>
        </w:rPr>
        <w:t>эмоциональное благополучие детей во взаимодействии с предметно</w:t>
      </w:r>
      <w:r w:rsidR="005C12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пространственным окружением; </w:t>
      </w:r>
      <w:r w:rsidRPr="0010543B">
        <w:rPr>
          <w:rFonts w:ascii="Times New Roman" w:hAnsi="Times New Roman" w:cs="Times New Roman"/>
          <w:sz w:val="28"/>
          <w:szCs w:val="28"/>
        </w:rPr>
        <w:t>возможность инициативности самостоятельной деятельности детей.</w:t>
      </w:r>
      <w:proofErr w:type="gramEnd"/>
    </w:p>
    <w:p w:rsidR="0010543B" w:rsidRPr="0010543B" w:rsidRDefault="0010543B" w:rsidP="0010543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10543B">
        <w:rPr>
          <w:rFonts w:ascii="Times New Roman" w:hAnsi="Times New Roman" w:cs="Times New Roman"/>
          <w:sz w:val="28"/>
          <w:szCs w:val="28"/>
        </w:rPr>
        <w:t xml:space="preserve"> пространства даёт возможность изменять предметно – пространственную среду в зависимости от ситуации, интересов и возможностей детей.</w:t>
      </w:r>
    </w:p>
    <w:p w:rsidR="0010543B" w:rsidRPr="0010543B" w:rsidRDefault="0010543B" w:rsidP="0010543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10543B">
        <w:rPr>
          <w:rFonts w:ascii="Times New Roman" w:hAnsi="Times New Roman" w:cs="Times New Roman"/>
          <w:sz w:val="28"/>
          <w:szCs w:val="28"/>
        </w:rPr>
        <w:t xml:space="preserve"> материалов даёт возможность разнообразного использования различных составляющих предметной среды</w:t>
      </w:r>
      <w:r w:rsidR="005C124F">
        <w:rPr>
          <w:rFonts w:ascii="Times New Roman" w:hAnsi="Times New Roman" w:cs="Times New Roman"/>
          <w:sz w:val="28"/>
          <w:szCs w:val="28"/>
        </w:rPr>
        <w:t>, например детской мебели</w:t>
      </w:r>
      <w:r w:rsidRPr="0010543B">
        <w:rPr>
          <w:rFonts w:ascii="Times New Roman" w:hAnsi="Times New Roman" w:cs="Times New Roman"/>
          <w:sz w:val="28"/>
          <w:szCs w:val="28"/>
        </w:rPr>
        <w:t>, мягких модулей, ширм и т. д.</w:t>
      </w:r>
    </w:p>
    <w:p w:rsidR="0010543B" w:rsidRPr="0010543B" w:rsidRDefault="0010543B" w:rsidP="0010543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Вариативность</w:t>
      </w:r>
      <w:r w:rsidRPr="0010543B">
        <w:rPr>
          <w:rFonts w:ascii="Times New Roman" w:hAnsi="Times New Roman" w:cs="Times New Roman"/>
          <w:sz w:val="28"/>
          <w:szCs w:val="28"/>
        </w:rPr>
        <w:t xml:space="preserve"> среды отмечается наличием в группе различных пространств для игры, конструирования, уединения и пр., а так же разнообразных материалов, игр,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познавательную, исследовательскую активность, детей.</w:t>
      </w:r>
      <w:proofErr w:type="gramEnd"/>
    </w:p>
    <w:p w:rsidR="0010543B" w:rsidRPr="0010543B" w:rsidRDefault="0010543B" w:rsidP="0010543B">
      <w:pPr>
        <w:rPr>
          <w:rFonts w:ascii="Times New Roman" w:hAnsi="Times New Roman" w:cs="Times New Roman"/>
          <w:sz w:val="28"/>
          <w:szCs w:val="28"/>
        </w:rPr>
      </w:pPr>
    </w:p>
    <w:p w:rsidR="0010543B" w:rsidRPr="0010543B" w:rsidRDefault="0010543B" w:rsidP="00105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Доступность</w:t>
      </w:r>
      <w:r w:rsidRPr="0010543B">
        <w:rPr>
          <w:rFonts w:ascii="Times New Roman" w:hAnsi="Times New Roman" w:cs="Times New Roman"/>
          <w:sz w:val="28"/>
          <w:szCs w:val="28"/>
        </w:rPr>
        <w:t xml:space="preserve"> среды это свободный доступ всех воспитанников к играм, игрушкам, материалам, пособиям.</w:t>
      </w:r>
    </w:p>
    <w:p w:rsidR="0010543B" w:rsidRPr="0010543B" w:rsidRDefault="0010543B" w:rsidP="00105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</w:t>
      </w:r>
      <w:r w:rsidRPr="0010543B">
        <w:rPr>
          <w:rFonts w:ascii="Times New Roman" w:hAnsi="Times New Roman" w:cs="Times New Roman"/>
          <w:sz w:val="28"/>
          <w:szCs w:val="28"/>
        </w:rPr>
        <w:t xml:space="preserve"> среды в группе соответствует требованиям по обеспечению надёжности и безопасности их использования.</w:t>
      </w:r>
    </w:p>
    <w:p w:rsidR="0010543B" w:rsidRPr="0010543B" w:rsidRDefault="0010543B" w:rsidP="0010543B">
      <w:pPr>
        <w:rPr>
          <w:rFonts w:ascii="Times New Roman" w:hAnsi="Times New Roman" w:cs="Times New Roman"/>
          <w:sz w:val="28"/>
          <w:szCs w:val="28"/>
        </w:rPr>
      </w:pPr>
      <w:r w:rsidRPr="0010543B">
        <w:rPr>
          <w:rFonts w:ascii="Times New Roman" w:hAnsi="Times New Roman" w:cs="Times New Roman"/>
          <w:sz w:val="28"/>
          <w:szCs w:val="28"/>
        </w:rPr>
        <w:t>РППС обеспечивает максимальную реализацию образовательного потенциала пространства, материалов</w:t>
      </w:r>
      <w:r>
        <w:rPr>
          <w:rFonts w:ascii="Times New Roman" w:hAnsi="Times New Roman" w:cs="Times New Roman"/>
          <w:sz w:val="28"/>
          <w:szCs w:val="28"/>
        </w:rPr>
        <w:t>, оборудования и инвентаря для:                              - охраны и укрепления здоровья                                                                                     - развития речи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беспечивает возможность:                                                                                                         </w:t>
      </w:r>
      <w:r w:rsidRPr="0010543B">
        <w:rPr>
          <w:rFonts w:ascii="Times New Roman" w:hAnsi="Times New Roman" w:cs="Times New Roman"/>
          <w:sz w:val="28"/>
          <w:szCs w:val="28"/>
        </w:rPr>
        <w:t>- общения и совместной деятельности детей и взрослых во</w:t>
      </w:r>
      <w:r>
        <w:rPr>
          <w:rFonts w:ascii="Times New Roman" w:hAnsi="Times New Roman" w:cs="Times New Roman"/>
          <w:sz w:val="28"/>
          <w:szCs w:val="28"/>
        </w:rPr>
        <w:t xml:space="preserve"> всей группе и в малых группах;                                                                                                                               </w:t>
      </w:r>
      <w:r w:rsidRPr="0010543B">
        <w:rPr>
          <w:rFonts w:ascii="Times New Roman" w:hAnsi="Times New Roman" w:cs="Times New Roman"/>
          <w:sz w:val="28"/>
          <w:szCs w:val="28"/>
        </w:rPr>
        <w:t>- двигательной активности.</w:t>
      </w:r>
    </w:p>
    <w:p w:rsidR="0010543B" w:rsidRPr="0010543B" w:rsidRDefault="0010543B" w:rsidP="0010543B">
      <w:pPr>
        <w:rPr>
          <w:rFonts w:ascii="Times New Roman" w:hAnsi="Times New Roman" w:cs="Times New Roman"/>
          <w:sz w:val="28"/>
          <w:szCs w:val="28"/>
        </w:rPr>
      </w:pPr>
      <w:r w:rsidRPr="0010543B">
        <w:rPr>
          <w:rFonts w:ascii="Times New Roman" w:hAnsi="Times New Roman" w:cs="Times New Roman"/>
          <w:sz w:val="28"/>
          <w:szCs w:val="28"/>
        </w:rPr>
        <w:t xml:space="preserve">Для создания необходимых условий всестороннего и гармоничного развития детей в своей группе привели развивающую предметно-пространственную среду в соответствие с требованиями ФГОС </w:t>
      </w:r>
      <w:proofErr w:type="gramStart"/>
      <w:r w:rsidRPr="0010543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0543B">
        <w:rPr>
          <w:rFonts w:ascii="Times New Roman" w:hAnsi="Times New Roman" w:cs="Times New Roman"/>
          <w:sz w:val="28"/>
          <w:szCs w:val="28"/>
        </w:rPr>
        <w:t>. Развивающая предметно-пространственная среда выполняет образовательную, развивающую, воспитыва</w:t>
      </w:r>
      <w:r w:rsidR="005C124F">
        <w:rPr>
          <w:rFonts w:ascii="Times New Roman" w:hAnsi="Times New Roman" w:cs="Times New Roman"/>
          <w:sz w:val="28"/>
          <w:szCs w:val="28"/>
        </w:rPr>
        <w:t xml:space="preserve">ющую, коммуникативную </w:t>
      </w:r>
      <w:proofErr w:type="gramStart"/>
      <w:r w:rsidR="005C124F">
        <w:rPr>
          <w:rFonts w:ascii="Times New Roman" w:hAnsi="Times New Roman" w:cs="Times New Roman"/>
          <w:sz w:val="28"/>
          <w:szCs w:val="28"/>
        </w:rPr>
        <w:t>функции-</w:t>
      </w:r>
      <w:r w:rsidRPr="0010543B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Pr="0010543B">
        <w:rPr>
          <w:rFonts w:ascii="Times New Roman" w:hAnsi="Times New Roman" w:cs="Times New Roman"/>
          <w:sz w:val="28"/>
          <w:szCs w:val="28"/>
        </w:rPr>
        <w:t xml:space="preserve"> способствует формированию самостоятельности, побуждает ребенка к самодеятельности. Для этого групповое помещение поделили условно на три зоны: рабочую, активную, спокойную, в которых находятся уголки и центры развития.</w:t>
      </w:r>
    </w:p>
    <w:p w:rsidR="0010543B" w:rsidRPr="0010543B" w:rsidRDefault="0010543B" w:rsidP="0010543B">
      <w:pPr>
        <w:rPr>
          <w:rFonts w:ascii="Times New Roman" w:hAnsi="Times New Roman" w:cs="Times New Roman"/>
          <w:sz w:val="28"/>
          <w:szCs w:val="28"/>
        </w:rPr>
      </w:pPr>
      <w:r w:rsidRPr="0010543B">
        <w:rPr>
          <w:rFonts w:ascii="Times New Roman" w:hAnsi="Times New Roman" w:cs="Times New Roman"/>
          <w:sz w:val="28"/>
          <w:szCs w:val="28"/>
        </w:rPr>
        <w:t>Содержание предметно-пространственной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43B">
        <w:rPr>
          <w:rFonts w:ascii="Times New Roman" w:hAnsi="Times New Roman" w:cs="Times New Roman"/>
          <w:sz w:val="28"/>
          <w:szCs w:val="28"/>
        </w:rPr>
        <w:t xml:space="preserve"> наполняется (обновляется) в соответствии с возрастом детей, реализуемой темой. Это позволяет детям самостоятельно организовывать и проводить сюжетно-ролевые, театрализованные игры, игры-эксперименты в центре экспериментирования. Увлеченные интересными делами, они получают положительный эмоциональный настрой, пополняют свой жизненный опыт, проявляют искренние чувства.</w:t>
      </w:r>
    </w:p>
    <w:p w:rsidR="0010543B" w:rsidRPr="0010543B" w:rsidRDefault="00C8543D" w:rsidP="001054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зона</w:t>
      </w:r>
      <w:r w:rsidR="0010543B" w:rsidRPr="0010543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0543B" w:rsidRPr="0010543B">
        <w:rPr>
          <w:rFonts w:ascii="Times New Roman" w:hAnsi="Times New Roman" w:cs="Times New Roman"/>
          <w:sz w:val="28"/>
          <w:szCs w:val="28"/>
        </w:rPr>
        <w:t>группы</w:t>
      </w:r>
    </w:p>
    <w:p w:rsidR="00B45562" w:rsidRDefault="0010543B" w:rsidP="00F12796">
      <w:pPr>
        <w:rPr>
          <w:rFonts w:ascii="Times New Roman" w:hAnsi="Times New Roman" w:cs="Times New Roman"/>
          <w:sz w:val="28"/>
          <w:szCs w:val="28"/>
        </w:rPr>
      </w:pPr>
      <w:r w:rsidRPr="0010543B">
        <w:rPr>
          <w:rFonts w:ascii="Times New Roman" w:hAnsi="Times New Roman" w:cs="Times New Roman"/>
          <w:sz w:val="28"/>
          <w:szCs w:val="28"/>
        </w:rPr>
        <w:t>В рабочей зоне создан</w:t>
      </w:r>
      <w:r>
        <w:rPr>
          <w:rFonts w:ascii="Times New Roman" w:hAnsi="Times New Roman" w:cs="Times New Roman"/>
          <w:sz w:val="28"/>
          <w:szCs w:val="28"/>
        </w:rPr>
        <w:t xml:space="preserve">ы: </w:t>
      </w:r>
      <w:r w:rsidR="008B6E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proofErr w:type="gramStart"/>
      <w:r w:rsidR="008B6E99">
        <w:rPr>
          <w:rFonts w:ascii="Times New Roman" w:hAnsi="Times New Roman" w:cs="Times New Roman"/>
          <w:sz w:val="28"/>
          <w:szCs w:val="28"/>
        </w:rPr>
        <w:t>-ц</w:t>
      </w:r>
      <w:proofErr w:type="gramEnd"/>
      <w:r w:rsidR="008B6E99">
        <w:rPr>
          <w:rFonts w:ascii="Times New Roman" w:hAnsi="Times New Roman" w:cs="Times New Roman"/>
          <w:sz w:val="28"/>
          <w:szCs w:val="28"/>
        </w:rPr>
        <w:t xml:space="preserve">ентр театрализованной деятельности;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0543B">
        <w:rPr>
          <w:rFonts w:ascii="Times New Roman" w:hAnsi="Times New Roman" w:cs="Times New Roman"/>
          <w:sz w:val="28"/>
          <w:szCs w:val="28"/>
        </w:rPr>
        <w:t>центр развивающих игр (настольно-</w:t>
      </w:r>
      <w:r>
        <w:rPr>
          <w:rFonts w:ascii="Times New Roman" w:hAnsi="Times New Roman" w:cs="Times New Roman"/>
          <w:sz w:val="28"/>
          <w:szCs w:val="28"/>
        </w:rPr>
        <w:t>печатных, сенсорных и речевых);                        -</w:t>
      </w:r>
      <w:r w:rsidRPr="0010543B">
        <w:rPr>
          <w:rFonts w:ascii="Times New Roman" w:hAnsi="Times New Roman" w:cs="Times New Roman"/>
          <w:sz w:val="28"/>
          <w:szCs w:val="28"/>
        </w:rPr>
        <w:t>центр познавательно-исследовательской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конструктивной деятельности;                                                                                                       </w:t>
      </w:r>
      <w:r w:rsidR="005C124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-центр творчества</w:t>
      </w:r>
      <w:r w:rsidR="005C124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F12796">
        <w:rPr>
          <w:rFonts w:ascii="Times New Roman" w:hAnsi="Times New Roman" w:cs="Times New Roman"/>
          <w:sz w:val="28"/>
          <w:szCs w:val="28"/>
        </w:rPr>
        <w:t>-</w:t>
      </w:r>
      <w:r w:rsidR="005C124F">
        <w:rPr>
          <w:rFonts w:ascii="Times New Roman" w:hAnsi="Times New Roman" w:cs="Times New Roman"/>
          <w:sz w:val="28"/>
          <w:szCs w:val="28"/>
        </w:rPr>
        <w:t>ц</w:t>
      </w:r>
      <w:r w:rsidR="00B45562">
        <w:rPr>
          <w:rFonts w:ascii="Times New Roman" w:hAnsi="Times New Roman" w:cs="Times New Roman"/>
          <w:sz w:val="28"/>
          <w:szCs w:val="28"/>
        </w:rPr>
        <w:t>ентр занимательной математики;</w:t>
      </w:r>
    </w:p>
    <w:p w:rsidR="0010543B" w:rsidRPr="0010543B" w:rsidRDefault="003572D5" w:rsidP="00F12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-центр экологического воспитания</w:t>
      </w:r>
      <w:r w:rsidR="00B45562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                        </w:t>
      </w:r>
      <w:proofErr w:type="gramStart"/>
      <w:r w:rsidR="00B45562">
        <w:rPr>
          <w:rFonts w:ascii="Times New Roman" w:hAnsi="Times New Roman" w:cs="Times New Roman"/>
          <w:sz w:val="28"/>
          <w:szCs w:val="28"/>
        </w:rPr>
        <w:t>-ц</w:t>
      </w:r>
      <w:proofErr w:type="gramEnd"/>
      <w:r w:rsidR="00B45562">
        <w:rPr>
          <w:rFonts w:ascii="Times New Roman" w:hAnsi="Times New Roman" w:cs="Times New Roman"/>
          <w:sz w:val="28"/>
          <w:szCs w:val="28"/>
        </w:rPr>
        <w:t>ентр книги.</w:t>
      </w:r>
      <w:r w:rsidR="001054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8B6E99" w:rsidRDefault="008B6E99" w:rsidP="00452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театрализованной деятельности:</w:t>
      </w:r>
    </w:p>
    <w:p w:rsidR="008B6E99" w:rsidRPr="008B6E99" w:rsidRDefault="008B6E99" w:rsidP="008B6E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Содержимое</w:t>
      </w:r>
      <w:r w:rsidR="00C8543D">
        <w:rPr>
          <w:rFonts w:ascii="Times New Roman" w:hAnsi="Times New Roman" w:cs="Times New Roman"/>
          <w:b/>
          <w:sz w:val="28"/>
          <w:szCs w:val="28"/>
        </w:rPr>
        <w:t xml:space="preserve"> центра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C854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8B6E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</w:t>
      </w:r>
      <w:proofErr w:type="gramEnd"/>
      <w:r w:rsidRPr="008B6E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игурки для теневого театра;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-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кукольный-</w:t>
      </w:r>
      <w:r w:rsidRPr="008B6E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перчаточный театр (рукавичка);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                                                                              -</w:t>
      </w:r>
      <w:r w:rsidRPr="008B6E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театр из резиновых игрушек;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                                                                                                            -</w:t>
      </w:r>
      <w:r w:rsidRPr="008B6E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настольный театр;</w:t>
      </w:r>
      <w:r w:rsidR="00C854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8B6E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театр масок и шапочек с изображением персонажей;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                                                              -</w:t>
      </w:r>
      <w:r w:rsidRPr="008B6E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пальчиковый театр.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C85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E9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Основное место в театральном уголке отведено ширмам (для настольного и перчаточного театров; для теневого театра). Они по своей сути многофункциональные для различных видов театров. Легкие и мобильные ширмы можно переносить  в удобное для ребенка место в группе для самостоятельной деятельности.</w:t>
      </w:r>
    </w:p>
    <w:p w:rsidR="005C124F" w:rsidRPr="00452DC5" w:rsidRDefault="0010543B" w:rsidP="008B6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DC5">
        <w:rPr>
          <w:rFonts w:ascii="Times New Roman" w:hAnsi="Times New Roman" w:cs="Times New Roman"/>
          <w:b/>
          <w:sz w:val="28"/>
          <w:szCs w:val="28"/>
        </w:rPr>
        <w:t>Центр конструктивной деятельности:</w:t>
      </w:r>
      <w:r w:rsidR="00F12796" w:rsidRPr="00452D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8B6E9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452DC5">
        <w:rPr>
          <w:rFonts w:ascii="Times New Roman" w:hAnsi="Times New Roman" w:cs="Times New Roman"/>
          <w:b/>
          <w:sz w:val="28"/>
          <w:szCs w:val="28"/>
        </w:rPr>
        <w:t>Содержимое центра конструктивной деятельности:</w:t>
      </w:r>
    </w:p>
    <w:p w:rsidR="008B53BE" w:rsidRPr="0010543B" w:rsidRDefault="00F12796" w:rsidP="005C1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-Крупная мозаика.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10543B" w:rsidRPr="0010543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0543B" w:rsidRPr="0010543B">
        <w:rPr>
          <w:rFonts w:ascii="Times New Roman" w:hAnsi="Times New Roman" w:cs="Times New Roman"/>
          <w:sz w:val="28"/>
          <w:szCs w:val="28"/>
        </w:rPr>
        <w:t>рупные конст</w:t>
      </w:r>
      <w:r w:rsidR="00452DC5">
        <w:rPr>
          <w:rFonts w:ascii="Times New Roman" w:hAnsi="Times New Roman" w:cs="Times New Roman"/>
          <w:sz w:val="28"/>
          <w:szCs w:val="28"/>
        </w:rPr>
        <w:t xml:space="preserve">рукторы </w:t>
      </w:r>
      <w:r>
        <w:rPr>
          <w:rFonts w:ascii="Times New Roman" w:hAnsi="Times New Roman" w:cs="Times New Roman"/>
          <w:sz w:val="28"/>
          <w:szCs w:val="28"/>
        </w:rPr>
        <w:t xml:space="preserve"> «Lego»                                                 </w:t>
      </w:r>
      <w:r w:rsidR="00452DC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52DC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0543B" w:rsidRPr="0010543B">
        <w:rPr>
          <w:rFonts w:ascii="Times New Roman" w:hAnsi="Times New Roman" w:cs="Times New Roman"/>
          <w:sz w:val="28"/>
          <w:szCs w:val="28"/>
        </w:rPr>
        <w:t>Сборные игрушки (матрешк</w:t>
      </w:r>
      <w:r>
        <w:rPr>
          <w:rFonts w:ascii="Times New Roman" w:hAnsi="Times New Roman" w:cs="Times New Roman"/>
          <w:sz w:val="28"/>
          <w:szCs w:val="28"/>
        </w:rPr>
        <w:t>и, пирамидки, домики, машинки)</w:t>
      </w:r>
      <w:r w:rsidR="00452DC5">
        <w:rPr>
          <w:rFonts w:ascii="Times New Roman" w:hAnsi="Times New Roman" w:cs="Times New Roman"/>
          <w:sz w:val="28"/>
          <w:szCs w:val="28"/>
        </w:rPr>
        <w:t xml:space="preserve">.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0543B" w:rsidRPr="0010543B">
        <w:rPr>
          <w:rFonts w:ascii="Times New Roman" w:hAnsi="Times New Roman" w:cs="Times New Roman"/>
          <w:sz w:val="28"/>
          <w:szCs w:val="28"/>
        </w:rPr>
        <w:t>Мозаика крупная и мелкая, и сх</w:t>
      </w:r>
      <w:r>
        <w:rPr>
          <w:rFonts w:ascii="Times New Roman" w:hAnsi="Times New Roman" w:cs="Times New Roman"/>
          <w:sz w:val="28"/>
          <w:szCs w:val="28"/>
        </w:rPr>
        <w:t>емы выкладывания узоров из нее.                                    -</w:t>
      </w:r>
      <w:r w:rsidR="00452DC5">
        <w:rPr>
          <w:rFonts w:ascii="Times New Roman" w:hAnsi="Times New Roman" w:cs="Times New Roman"/>
          <w:sz w:val="28"/>
          <w:szCs w:val="28"/>
        </w:rPr>
        <w:t>П</w:t>
      </w:r>
      <w:r w:rsidR="0010543B" w:rsidRPr="0010543B">
        <w:rPr>
          <w:rFonts w:ascii="Times New Roman" w:hAnsi="Times New Roman" w:cs="Times New Roman"/>
          <w:sz w:val="28"/>
          <w:szCs w:val="28"/>
        </w:rPr>
        <w:t>азлы.</w:t>
      </w:r>
      <w:r w:rsidR="008B53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Целью данного центра является ознакомление с конструктивными свойствами деталей, возможностями их скрепления, комбинирования, оформления, построения планов и сооружений построек.</w:t>
      </w:r>
    </w:p>
    <w:p w:rsidR="0010543B" w:rsidRPr="00452DC5" w:rsidRDefault="0010543B" w:rsidP="00452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DC5">
        <w:rPr>
          <w:rFonts w:ascii="Times New Roman" w:hAnsi="Times New Roman" w:cs="Times New Roman"/>
          <w:b/>
          <w:sz w:val="28"/>
          <w:szCs w:val="28"/>
        </w:rPr>
        <w:t>Центр познавательно-экспериментальной деятельности «Научная лаборатория»</w:t>
      </w:r>
    </w:p>
    <w:p w:rsidR="0010543B" w:rsidRPr="0010543B" w:rsidRDefault="008B53BE" w:rsidP="0010543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этом центре имее</w:t>
      </w:r>
      <w:r w:rsidR="0010543B" w:rsidRPr="0010543B">
        <w:rPr>
          <w:rFonts w:ascii="Times New Roman" w:hAnsi="Times New Roman" w:cs="Times New Roman"/>
          <w:sz w:val="28"/>
          <w:szCs w:val="28"/>
        </w:rPr>
        <w:t>тся необходимое оборудование для проведения опытов, наблюдения, экспериментирования</w:t>
      </w:r>
      <w:r w:rsidR="00452DC5">
        <w:rPr>
          <w:rFonts w:ascii="Times New Roman" w:hAnsi="Times New Roman" w:cs="Times New Roman"/>
          <w:sz w:val="28"/>
          <w:szCs w:val="28"/>
        </w:rPr>
        <w:t xml:space="preserve"> и исследования: </w:t>
      </w:r>
      <w:r w:rsidR="0010543B" w:rsidRPr="0010543B">
        <w:rPr>
          <w:rFonts w:ascii="Times New Roman" w:hAnsi="Times New Roman" w:cs="Times New Roman"/>
          <w:sz w:val="28"/>
          <w:szCs w:val="28"/>
        </w:rPr>
        <w:t xml:space="preserve">мерные стаканчики, пробирки, лупы, различный материал для рассматривания (камни, кора деревьев, ткани, </w:t>
      </w:r>
      <w:r w:rsidR="00452DC5">
        <w:rPr>
          <w:rFonts w:ascii="Times New Roman" w:hAnsi="Times New Roman" w:cs="Times New Roman"/>
          <w:sz w:val="28"/>
          <w:szCs w:val="28"/>
        </w:rPr>
        <w:t>крупы, семена), камни, тканей, и т.д.</w:t>
      </w:r>
      <w:proofErr w:type="gramEnd"/>
      <w:r w:rsidR="00452DC5">
        <w:rPr>
          <w:rFonts w:ascii="Times New Roman" w:hAnsi="Times New Roman" w:cs="Times New Roman"/>
          <w:sz w:val="28"/>
          <w:szCs w:val="28"/>
        </w:rPr>
        <w:t xml:space="preserve"> </w:t>
      </w:r>
      <w:r w:rsidR="0010543B" w:rsidRPr="0010543B">
        <w:rPr>
          <w:rFonts w:ascii="Times New Roman" w:hAnsi="Times New Roman" w:cs="Times New Roman"/>
          <w:sz w:val="28"/>
          <w:szCs w:val="28"/>
        </w:rPr>
        <w:t>Для познавательного развития подбираем специальную детскую литературу, пооперационные карты, алгоритмы проведения о</w:t>
      </w:r>
      <w:r w:rsidR="00452DC5">
        <w:rPr>
          <w:rFonts w:ascii="Times New Roman" w:hAnsi="Times New Roman" w:cs="Times New Roman"/>
          <w:sz w:val="28"/>
          <w:szCs w:val="28"/>
        </w:rPr>
        <w:t xml:space="preserve">пытов. </w:t>
      </w:r>
      <w:proofErr w:type="gramStart"/>
      <w:r w:rsidR="0010543B" w:rsidRPr="0010543B">
        <w:rPr>
          <w:rFonts w:ascii="Times New Roman" w:hAnsi="Times New Roman" w:cs="Times New Roman"/>
          <w:sz w:val="28"/>
          <w:szCs w:val="28"/>
        </w:rPr>
        <w:t xml:space="preserve">Целью данного центра является развитие естественнонаучных представлений, наблюдательности, любознательности, активности, мыслительных операций (анализ, сравнение, </w:t>
      </w:r>
      <w:r w:rsidR="0010543B" w:rsidRPr="0010543B">
        <w:rPr>
          <w:rFonts w:ascii="Times New Roman" w:hAnsi="Times New Roman" w:cs="Times New Roman"/>
          <w:sz w:val="28"/>
          <w:szCs w:val="28"/>
        </w:rPr>
        <w:lastRenderedPageBreak/>
        <w:t>обобщение, классификация, наблюдение); формирование умений комплексно обследовать предмет.</w:t>
      </w:r>
      <w:proofErr w:type="gramEnd"/>
    </w:p>
    <w:p w:rsidR="0010543B" w:rsidRPr="00452DC5" w:rsidRDefault="0010543B" w:rsidP="00F12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DC5">
        <w:rPr>
          <w:rFonts w:ascii="Times New Roman" w:hAnsi="Times New Roman" w:cs="Times New Roman"/>
          <w:b/>
          <w:sz w:val="28"/>
          <w:szCs w:val="28"/>
        </w:rPr>
        <w:t>Центр творчества</w:t>
      </w:r>
    </w:p>
    <w:p w:rsidR="0010543B" w:rsidRPr="0010543B" w:rsidRDefault="00452DC5" w:rsidP="00452DC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Оборудование центра творчества: </w:t>
      </w:r>
      <w:r w:rsidRPr="00452DC5">
        <w:rPr>
          <w:rFonts w:ascii="Times New Roman" w:hAnsi="Times New Roman" w:cs="Times New Roman"/>
          <w:sz w:val="28"/>
          <w:szCs w:val="28"/>
        </w:rPr>
        <w:t>восковые мелки, гуашь, акварельные краски, цветные карандаши, флом</w:t>
      </w:r>
      <w:r>
        <w:rPr>
          <w:rFonts w:ascii="Times New Roman" w:hAnsi="Times New Roman" w:cs="Times New Roman"/>
          <w:sz w:val="28"/>
          <w:szCs w:val="28"/>
        </w:rPr>
        <w:t>астеры</w:t>
      </w:r>
      <w:r w:rsidRPr="00452DC5">
        <w:rPr>
          <w:rFonts w:ascii="Times New Roman" w:hAnsi="Times New Roman" w:cs="Times New Roman"/>
          <w:sz w:val="28"/>
          <w:szCs w:val="28"/>
        </w:rPr>
        <w:t>, пластилин, цветная и белая бумага, картон; кисти, палочки, стеки, ножницы, трафареты, клей, стаканы для воды, салфетки, подс</w:t>
      </w:r>
      <w:r>
        <w:rPr>
          <w:rFonts w:ascii="Times New Roman" w:hAnsi="Times New Roman" w:cs="Times New Roman"/>
          <w:sz w:val="28"/>
          <w:szCs w:val="28"/>
        </w:rPr>
        <w:t xml:space="preserve">тавка для кистей, доска, </w:t>
      </w:r>
      <w:r w:rsidRPr="00452DC5">
        <w:rPr>
          <w:rFonts w:ascii="Times New Roman" w:hAnsi="Times New Roman" w:cs="Times New Roman"/>
          <w:sz w:val="28"/>
          <w:szCs w:val="28"/>
        </w:rPr>
        <w:t>раскраски для мальчиков и девочек и т</w:t>
      </w:r>
      <w:r>
        <w:rPr>
          <w:rFonts w:ascii="Times New Roman" w:hAnsi="Times New Roman" w:cs="Times New Roman"/>
          <w:sz w:val="28"/>
          <w:szCs w:val="28"/>
        </w:rPr>
        <w:t>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10543B" w:rsidRPr="0010543B">
        <w:rPr>
          <w:rFonts w:ascii="Times New Roman" w:hAnsi="Times New Roman" w:cs="Times New Roman"/>
          <w:sz w:val="28"/>
          <w:szCs w:val="28"/>
        </w:rPr>
        <w:t xml:space="preserve">Его целью является создание в группе условий для развития самостоятельной художественной деятельности и творческой активности детей. Для развития творческих способностей детей в уголках имеется весь необходимый материал для самостоятельной деятельности детей. Материалы и оборудование центра используются в совместной деятельности взрослого и детей,  в самостоятельной деятельности детей не только в рамках ООД, но и при проведении режимных моментов.                                            </w:t>
      </w:r>
    </w:p>
    <w:p w:rsidR="0010543B" w:rsidRDefault="00452DC5" w:rsidP="00105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 группе </w:t>
      </w:r>
      <w:r w:rsidR="008B53BE">
        <w:rPr>
          <w:rFonts w:ascii="Times New Roman" w:hAnsi="Times New Roman" w:cs="Times New Roman"/>
          <w:sz w:val="28"/>
          <w:szCs w:val="28"/>
        </w:rPr>
        <w:t>и</w:t>
      </w:r>
      <w:r w:rsidR="0010543B" w:rsidRPr="0010543B">
        <w:rPr>
          <w:rFonts w:ascii="Times New Roman" w:hAnsi="Times New Roman" w:cs="Times New Roman"/>
          <w:sz w:val="28"/>
          <w:szCs w:val="28"/>
        </w:rPr>
        <w:t>меются модули: «Парикмахерская», «Кухня», «Магази</w:t>
      </w:r>
      <w:r>
        <w:rPr>
          <w:rFonts w:ascii="Times New Roman" w:hAnsi="Times New Roman" w:cs="Times New Roman"/>
          <w:sz w:val="28"/>
          <w:szCs w:val="28"/>
        </w:rPr>
        <w:t xml:space="preserve">н», «Юный строитель». </w:t>
      </w:r>
      <w:proofErr w:type="gramStart"/>
      <w:r w:rsidR="0010543B" w:rsidRPr="0010543B">
        <w:rPr>
          <w:rFonts w:ascii="Times New Roman" w:hAnsi="Times New Roman" w:cs="Times New Roman"/>
          <w:sz w:val="28"/>
          <w:szCs w:val="28"/>
        </w:rPr>
        <w:t>Игрушечная посуда: набор чайной посуды (средний и мелкий), набор кухонной посуды, набор столовой посуды; куклы в одежде мальчиков и девочек (средние), комплекты одежды и постельных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43B" w:rsidRPr="0010543B">
        <w:rPr>
          <w:rFonts w:ascii="Times New Roman" w:hAnsi="Times New Roman" w:cs="Times New Roman"/>
          <w:sz w:val="28"/>
          <w:szCs w:val="28"/>
        </w:rPr>
        <w:t>принадлежностей для кукол, атрибуты для ряженья (атрибуты для игр «Дочки-матери», «Детский сад», «Магазин», «Больница», «Аптека», «Парикмах</w:t>
      </w:r>
      <w:r>
        <w:rPr>
          <w:rFonts w:ascii="Times New Roman" w:hAnsi="Times New Roman" w:cs="Times New Roman"/>
          <w:sz w:val="28"/>
          <w:szCs w:val="28"/>
        </w:rPr>
        <w:t xml:space="preserve">ерская», «Повара», </w:t>
      </w:r>
      <w:r w:rsidR="0010543B" w:rsidRPr="0010543B">
        <w:rPr>
          <w:rFonts w:ascii="Times New Roman" w:hAnsi="Times New Roman" w:cs="Times New Roman"/>
          <w:sz w:val="28"/>
          <w:szCs w:val="28"/>
        </w:rPr>
        <w:t>«Зоопарк» и др. Игры с общественным сюжетом:</w:t>
      </w:r>
      <w:proofErr w:type="gramEnd"/>
      <w:r w:rsidR="0010543B" w:rsidRPr="0010543B">
        <w:rPr>
          <w:rFonts w:ascii="Times New Roman" w:hAnsi="Times New Roman" w:cs="Times New Roman"/>
          <w:sz w:val="28"/>
          <w:szCs w:val="28"/>
        </w:rPr>
        <w:t xml:space="preserve"> «Библиотека», «Школа», «Автосервис», «Железнодорожная станция», «Пожарная станция», «Спасатели» и др.</w:t>
      </w:r>
    </w:p>
    <w:p w:rsidR="00B45562" w:rsidRDefault="00B45562" w:rsidP="00B45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562">
        <w:rPr>
          <w:rFonts w:ascii="Times New Roman" w:hAnsi="Times New Roman" w:cs="Times New Roman"/>
          <w:b/>
          <w:sz w:val="28"/>
          <w:szCs w:val="28"/>
        </w:rPr>
        <w:t>Центр занимательной математики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B45562" w:rsidRPr="00B45562" w:rsidRDefault="00B45562" w:rsidP="00C8543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центра: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Pr="00B4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связанные с ориентировкой по схеме, модели, плану, условным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знакам, сигналам: «Найди путь к домику», «Найди клад по схеме»</w:t>
      </w:r>
      <w:proofErr w:type="gramStart"/>
      <w:r w:rsidRPr="00B4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C8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B4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4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B4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 на составление целого из частей (10 -12 частей): «Лоскутное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одеяло», «Пазлы», «собери волшебный узор», «Создай ковер самолет»</w:t>
      </w:r>
      <w:proofErr w:type="gramStart"/>
      <w:r w:rsidRPr="00B4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Pr="00B4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4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B4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 на освоение отношений «часть – целое»: «Прозрачный квадрат»,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«Шнур – затейник» и т. 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B4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на сравнение предметов по нескольким признакам «Найди пять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отличий», </w:t>
      </w:r>
      <w:r w:rsidRPr="00B4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айди одинаковых гномиков» и т. д.</w:t>
      </w:r>
      <w:r w:rsidR="00C8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Pr="00B4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на установления последовательности по степени возрастания:</w:t>
      </w:r>
      <w:r w:rsidR="00C8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4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«Разложи по яркости цвета, по высоте» и т.д</w:t>
      </w:r>
      <w:proofErr w:type="gramStart"/>
      <w:r w:rsidRPr="00B4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B45562" w:rsidRPr="00B45562" w:rsidRDefault="00B45562" w:rsidP="00B45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игры на поиск недостающего объекта в ряду.</w:t>
      </w:r>
    </w:p>
    <w:p w:rsidR="00B45562" w:rsidRPr="00B45562" w:rsidRDefault="00B45562" w:rsidP="00B45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числовой ряд.</w:t>
      </w:r>
    </w:p>
    <w:p w:rsidR="00B45562" w:rsidRPr="00B45562" w:rsidRDefault="00B45562" w:rsidP="00B45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цветные счетные палочки, логические блоки.</w:t>
      </w:r>
    </w:p>
    <w:p w:rsidR="00B45562" w:rsidRPr="00B45562" w:rsidRDefault="00B45562" w:rsidP="00B45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развивающие игры: «Логическ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кубики», «Уголки»</w:t>
      </w:r>
      <w:r w:rsidRPr="00B4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«Составь куб», «</w:t>
      </w:r>
      <w:proofErr w:type="spellStart"/>
      <w:r w:rsidRPr="00B4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</w:t>
      </w:r>
      <w:proofErr w:type="spellEnd"/>
      <w:r w:rsidRPr="00B4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«Геометрические головоломки»,</w:t>
      </w:r>
    </w:p>
    <w:p w:rsidR="00B45562" w:rsidRPr="00B45562" w:rsidRDefault="00B45562" w:rsidP="00B45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«Сложи узор», «Куб хамелеон», «</w:t>
      </w:r>
      <w:proofErr w:type="spellStart"/>
      <w:r w:rsidRPr="00B4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Уникуб</w:t>
      </w:r>
      <w:proofErr w:type="spellEnd"/>
      <w:r w:rsidRPr="00B4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45562" w:rsidRPr="00B45562" w:rsidRDefault="00B45562" w:rsidP="00B45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однородные и разнородные предметы, различные по форме, длине,</w:t>
      </w:r>
    </w:p>
    <w:p w:rsidR="00B45562" w:rsidRPr="00B45562" w:rsidRDefault="00B45562" w:rsidP="00B45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высоте, ширине.</w:t>
      </w:r>
    </w:p>
    <w:p w:rsidR="00B45562" w:rsidRDefault="00B45562" w:rsidP="00B45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пособия для составления целого из частей.</w:t>
      </w:r>
    </w:p>
    <w:p w:rsidR="003572D5" w:rsidRPr="00B45562" w:rsidRDefault="003572D5" w:rsidP="00B45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562" w:rsidRDefault="00B45562" w:rsidP="00357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 </w:t>
      </w:r>
      <w:r w:rsidR="003572D5">
        <w:rPr>
          <w:rFonts w:ascii="Times New Roman" w:hAnsi="Times New Roman" w:cs="Times New Roman"/>
          <w:b/>
          <w:sz w:val="28"/>
          <w:szCs w:val="28"/>
        </w:rPr>
        <w:t>экологического воспитания</w:t>
      </w:r>
    </w:p>
    <w:p w:rsidR="003572D5" w:rsidRPr="003572D5" w:rsidRDefault="003572D5" w:rsidP="00357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r w:rsidRPr="0035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акет-панорама леса </w:t>
      </w:r>
      <w:proofErr w:type="gramStart"/>
      <w:r w:rsidRPr="0035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5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разные временна года: «Лес зимой», «Лес</w:t>
      </w:r>
    </w:p>
    <w:p w:rsidR="003572D5" w:rsidRPr="003572D5" w:rsidRDefault="003572D5" w:rsidP="00357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летом», «Лес весной», «Лес осенью».</w:t>
      </w:r>
    </w:p>
    <w:p w:rsidR="003572D5" w:rsidRPr="003572D5" w:rsidRDefault="003572D5" w:rsidP="00357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r w:rsidRPr="0035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оллекции камней, ракушек, семян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 д</w:t>
      </w:r>
      <w:r w:rsidRPr="0035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2D5" w:rsidRPr="003572D5" w:rsidRDefault="003572D5" w:rsidP="00357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</w:t>
      </w:r>
      <w:r w:rsidRPr="0035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гротека экологических развивающих игр.</w:t>
      </w:r>
    </w:p>
    <w:p w:rsidR="003572D5" w:rsidRPr="003572D5" w:rsidRDefault="003572D5" w:rsidP="00357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Pr="0035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астения, находящиеся в зоне ближайшего окружения.</w:t>
      </w:r>
    </w:p>
    <w:p w:rsidR="003572D5" w:rsidRPr="003572D5" w:rsidRDefault="003572D5" w:rsidP="00357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r w:rsidRPr="0035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уляжи овощей и фруктов.</w:t>
      </w:r>
    </w:p>
    <w:p w:rsidR="003572D5" w:rsidRPr="003572D5" w:rsidRDefault="003572D5" w:rsidP="00357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r w:rsidRPr="0035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алендарь погоды.</w:t>
      </w:r>
    </w:p>
    <w:p w:rsidR="003572D5" w:rsidRPr="003572D5" w:rsidRDefault="003572D5" w:rsidP="00357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r w:rsidRPr="0035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алендарь природы.</w:t>
      </w:r>
    </w:p>
    <w:p w:rsidR="003572D5" w:rsidRPr="003572D5" w:rsidRDefault="003572D5" w:rsidP="00357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5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нвентарь для ухода за растениями (лейки, брызгалки, салфетки,</w:t>
      </w:r>
      <w:proofErr w:type="gramEnd"/>
    </w:p>
    <w:p w:rsidR="003572D5" w:rsidRPr="003572D5" w:rsidRDefault="003572D5" w:rsidP="00357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щеточки</w:t>
      </w:r>
      <w:r w:rsidR="00C8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5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кисточки, палочки с заостренными концами, совки).</w:t>
      </w:r>
      <w:proofErr w:type="gramEnd"/>
    </w:p>
    <w:p w:rsidR="003572D5" w:rsidRPr="003572D5" w:rsidRDefault="00C8543D" w:rsidP="00357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</w:t>
      </w:r>
      <w:r w:rsidR="003572D5" w:rsidRPr="0035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ллюстрации, изображающие необходимые условия для роста и</w:t>
      </w:r>
    </w:p>
    <w:p w:rsidR="003572D5" w:rsidRPr="003572D5" w:rsidRDefault="003572D5" w:rsidP="00357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растений и животных.</w:t>
      </w:r>
    </w:p>
    <w:p w:rsidR="003572D5" w:rsidRPr="003572D5" w:rsidRDefault="00C8543D" w:rsidP="00357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</w:t>
      </w:r>
      <w:r w:rsidR="003572D5" w:rsidRPr="0035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ллюстрации с изображением растений различных мест произрастания</w:t>
      </w:r>
    </w:p>
    <w:p w:rsidR="003572D5" w:rsidRPr="003572D5" w:rsidRDefault="003572D5" w:rsidP="00357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(комнатных, сада, огорода, цветника, луга, леса, парка) кустов,</w:t>
      </w:r>
    </w:p>
    <w:p w:rsidR="00C8543D" w:rsidRPr="003572D5" w:rsidRDefault="003572D5" w:rsidP="00357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деревьев, трав.</w:t>
      </w:r>
    </w:p>
    <w:p w:rsidR="00F501B0" w:rsidRDefault="00F501B0" w:rsidP="00F501B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7"/>
          <w:b/>
          <w:bCs/>
          <w:color w:val="000000"/>
          <w:sz w:val="28"/>
          <w:szCs w:val="28"/>
        </w:rPr>
        <w:t>Вывод:</w:t>
      </w:r>
      <w:r>
        <w:rPr>
          <w:rStyle w:val="c3"/>
          <w:color w:val="000000"/>
          <w:sz w:val="28"/>
          <w:szCs w:val="28"/>
        </w:rPr>
        <w:t> я считаю, что развивающая предметно-пространственная среда моей группы обеспечивает возможность общения в совместной деятельности детей, взрослых;</w:t>
      </w:r>
    </w:p>
    <w:p w:rsidR="00F501B0" w:rsidRDefault="00F501B0" w:rsidP="00F501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содержательно насыщенна, трансформируема, полифункциональная, доступна</w:t>
      </w:r>
      <w:r>
        <w:rPr>
          <w:rStyle w:val="c3"/>
          <w:color w:val="000000"/>
          <w:sz w:val="28"/>
          <w:szCs w:val="28"/>
          <w:shd w:val="clear" w:color="auto" w:fill="FFFFFF"/>
        </w:rPr>
        <w:t>;</w:t>
      </w:r>
    </w:p>
    <w:p w:rsidR="00F501B0" w:rsidRDefault="00F501B0" w:rsidP="00F501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- обеспечивает эмоциональное благополучие детей;</w:t>
      </w:r>
    </w:p>
    <w:p w:rsidR="00F501B0" w:rsidRDefault="00F501B0" w:rsidP="00F501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- обеспечивает открытость дошкольного образования;</w:t>
      </w:r>
    </w:p>
    <w:p w:rsidR="00F501B0" w:rsidRDefault="00F501B0" w:rsidP="00F501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- способствует моему профессиональному развитию;</w:t>
      </w:r>
    </w:p>
    <w:p w:rsidR="00F501B0" w:rsidRDefault="00F501B0" w:rsidP="00F501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- создаёт условия для развивающего вариативного дошкольного образования.</w:t>
      </w:r>
    </w:p>
    <w:p w:rsidR="00F501B0" w:rsidRDefault="00F501B0" w:rsidP="00F501B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Преимущество созданной среды в том, что появилась возможность приобщать всех детей к активной самостоятельной деятельности. Каждый ребёнок выбирает занятие по интересам в любом центре, что обеспечивается разнообразием предметного содержания, доступностью и удобством размещения материалов. Было отмечено, что воспитанники меньше конфликтуют между собой: редко ссорятся из-за игр, игрового пространства или материалов, поскольку увлечены интересной деятельностью. Положительный эмоциональный настрой моих детей свидетельствует об их жизнерадостности, открытости, желании посещать детский сад.</w:t>
      </w:r>
    </w:p>
    <w:sectPr w:rsidR="00F501B0" w:rsidSect="00EE3422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4F"/>
    <w:rsid w:val="000379B7"/>
    <w:rsid w:val="000E1E59"/>
    <w:rsid w:val="0010543B"/>
    <w:rsid w:val="003572D5"/>
    <w:rsid w:val="003B094F"/>
    <w:rsid w:val="00452DC5"/>
    <w:rsid w:val="005C124F"/>
    <w:rsid w:val="008B53BE"/>
    <w:rsid w:val="008B6E99"/>
    <w:rsid w:val="00B45562"/>
    <w:rsid w:val="00C8543D"/>
    <w:rsid w:val="00E55D79"/>
    <w:rsid w:val="00EE3422"/>
    <w:rsid w:val="00F12796"/>
    <w:rsid w:val="00F5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5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501B0"/>
  </w:style>
  <w:style w:type="character" w:customStyle="1" w:styleId="c3">
    <w:name w:val="c3"/>
    <w:basedOn w:val="a0"/>
    <w:rsid w:val="00F501B0"/>
  </w:style>
  <w:style w:type="paragraph" w:customStyle="1" w:styleId="c5">
    <w:name w:val="c5"/>
    <w:basedOn w:val="a"/>
    <w:rsid w:val="00F5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5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501B0"/>
  </w:style>
  <w:style w:type="character" w:customStyle="1" w:styleId="c3">
    <w:name w:val="c3"/>
    <w:basedOn w:val="a0"/>
    <w:rsid w:val="00F501B0"/>
  </w:style>
  <w:style w:type="paragraph" w:customStyle="1" w:styleId="c5">
    <w:name w:val="c5"/>
    <w:basedOn w:val="a"/>
    <w:rsid w:val="00F5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CAFE1-6A65-4AA4-8EC9-44D488D6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343</dc:creator>
  <cp:keywords/>
  <dc:description/>
  <cp:lastModifiedBy>1</cp:lastModifiedBy>
  <cp:revision>8</cp:revision>
  <dcterms:created xsi:type="dcterms:W3CDTF">2021-06-07T10:34:00Z</dcterms:created>
  <dcterms:modified xsi:type="dcterms:W3CDTF">2022-09-19T12:31:00Z</dcterms:modified>
</cp:coreProperties>
</file>